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36" w:rsidRDefault="00F22105" w:rsidP="00A634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A63452" w:rsidRPr="008D3016" w:rsidRDefault="00A63452" w:rsidP="008D3016">
      <w:pPr>
        <w:pStyle w:val="Akapitzlist"/>
        <w:numPr>
          <w:ilvl w:val="0"/>
          <w:numId w:val="4"/>
        </w:numPr>
      </w:pPr>
      <w:r w:rsidRPr="008D3016">
        <w:rPr>
          <w:rFonts w:ascii="Times New Roman" w:hAnsi="Times New Roman" w:cs="Times New Roman"/>
          <w:sz w:val="24"/>
          <w:szCs w:val="24"/>
        </w:rPr>
        <w:t xml:space="preserve">Obejrzenie filmu edukacyjnego </w:t>
      </w:r>
      <w:hyperlink r:id="rId5" w:history="1">
        <w:r w:rsidRPr="008D3016">
          <w:rPr>
            <w:rStyle w:val="Hipercze"/>
            <w:u w:val="none"/>
          </w:rPr>
          <w:t>https://www.y</w:t>
        </w:r>
        <w:r w:rsidRPr="008D3016">
          <w:rPr>
            <w:rStyle w:val="Hipercze"/>
            <w:u w:val="none"/>
          </w:rPr>
          <w:t>o</w:t>
        </w:r>
        <w:r w:rsidRPr="008D3016">
          <w:rPr>
            <w:rStyle w:val="Hipercze"/>
            <w:u w:val="none"/>
          </w:rPr>
          <w:t>utube.com/watch?v=xrgowwp1V-U</w:t>
        </w:r>
      </w:hyperlink>
    </w:p>
    <w:p w:rsidR="00A63452" w:rsidRPr="00A63452" w:rsidRDefault="00A63452" w:rsidP="00A63452">
      <w:pPr>
        <w:jc w:val="both"/>
        <w:rPr>
          <w:rFonts w:ascii="Times New Roman" w:hAnsi="Times New Roman" w:cs="Times New Roman"/>
          <w:sz w:val="24"/>
          <w:szCs w:val="24"/>
        </w:rPr>
      </w:pPr>
      <w:r w:rsidRPr="00A63452">
        <w:rPr>
          <w:rFonts w:ascii="Times New Roman" w:hAnsi="Times New Roman" w:cs="Times New Roman"/>
          <w:sz w:val="24"/>
          <w:szCs w:val="24"/>
        </w:rPr>
        <w:t>Propozycje pytań:</w:t>
      </w:r>
    </w:p>
    <w:p w:rsidR="00A63452" w:rsidRDefault="00A63452" w:rsidP="00A63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je krowa</w:t>
      </w:r>
      <w:r w:rsidR="008D30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 jak nazywa się dziecko krowy</w:t>
      </w:r>
      <w:r w:rsidR="008D30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 czym się żywi</w:t>
      </w:r>
      <w:r w:rsidR="008D30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 jak wygląda</w:t>
      </w:r>
      <w:r w:rsidR="008D30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 co ludziom dają krowy</w:t>
      </w:r>
      <w:r w:rsidR="008D30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 co mamy z mleka?</w:t>
      </w:r>
    </w:p>
    <w:p w:rsidR="00A63452" w:rsidRDefault="00A63452" w:rsidP="00A63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się nazywa samiec kury</w:t>
      </w:r>
      <w:r w:rsidR="008D30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 jak się nazywa dziecko kury</w:t>
      </w:r>
      <w:r w:rsidR="008D30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 jak wygląda</w:t>
      </w:r>
      <w:r w:rsidR="008D30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 gdzie mieszka</w:t>
      </w:r>
      <w:r w:rsidR="008D30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 co je</w:t>
      </w:r>
      <w:r w:rsidR="008D30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 co mamy od kur</w:t>
      </w:r>
      <w:r w:rsidR="008D30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, co robi </w:t>
      </w:r>
      <w:r w:rsidR="008D3016">
        <w:rPr>
          <w:rFonts w:ascii="Times New Roman" w:hAnsi="Times New Roman" w:cs="Times New Roman"/>
          <w:sz w:val="24"/>
          <w:szCs w:val="24"/>
        </w:rPr>
        <w:t xml:space="preserve">kura </w:t>
      </w:r>
      <w:r>
        <w:rPr>
          <w:rFonts w:ascii="Times New Roman" w:hAnsi="Times New Roman" w:cs="Times New Roman"/>
          <w:sz w:val="24"/>
          <w:szCs w:val="24"/>
        </w:rPr>
        <w:t>po zniesieniu jajka</w:t>
      </w:r>
      <w:r w:rsidR="008D30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3016">
        <w:rPr>
          <w:rFonts w:ascii="Times New Roman" w:hAnsi="Times New Roman" w:cs="Times New Roman"/>
          <w:sz w:val="24"/>
          <w:szCs w:val="24"/>
        </w:rPr>
        <w:t>co robi kogut?, co dają nam kaczki, gęsi, indyki?</w:t>
      </w:r>
    </w:p>
    <w:p w:rsidR="008D3016" w:rsidRDefault="008D3016" w:rsidP="00A63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się nazywa dziecko świni?, gdzie mieszka świnia?, co jedzą świnie?, co mamy ze świni?</w:t>
      </w:r>
    </w:p>
    <w:p w:rsidR="008D3016" w:rsidRDefault="008D3016" w:rsidP="00A63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robi koza?, jak się nazywa dziecko kozy?, gdzie mieszka?, czym się żywi?, co mamy z kozy?</w:t>
      </w:r>
    </w:p>
    <w:p w:rsidR="008D3016" w:rsidRDefault="008D3016" w:rsidP="00A63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robi owca?, jak nazywa się dziecko owcy?, gdzie mieszka?, czym się żywi?, co mamy z owcy?</w:t>
      </w:r>
    </w:p>
    <w:p w:rsidR="008D3016" w:rsidRDefault="008D3016" w:rsidP="00A63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robi koń?, jak nazywa się dziecko konia?, gdzie mieszka?, czym się żywi?, do czego  wcześniej był wykorzystywany koń?</w:t>
      </w:r>
    </w:p>
    <w:p w:rsidR="008D3016" w:rsidRPr="00A63452" w:rsidRDefault="008D3016" w:rsidP="00A63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mieszkają pszczoły?, co nam dają pszczoły?, kto mieszka w ulu?, czym się żywią?</w:t>
      </w:r>
    </w:p>
    <w:p w:rsidR="00B74FFE" w:rsidRDefault="00B74FFE"/>
    <w:p w:rsidR="0070671D" w:rsidRDefault="0070671D"/>
    <w:sectPr w:rsidR="0070671D" w:rsidSect="0029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FF6"/>
    <w:multiLevelType w:val="hybridMultilevel"/>
    <w:tmpl w:val="B0786B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916B2"/>
    <w:multiLevelType w:val="hybridMultilevel"/>
    <w:tmpl w:val="2020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26288"/>
    <w:multiLevelType w:val="hybridMultilevel"/>
    <w:tmpl w:val="DD580560"/>
    <w:lvl w:ilvl="0" w:tplc="FF249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C42AA"/>
    <w:multiLevelType w:val="hybridMultilevel"/>
    <w:tmpl w:val="D250D27C"/>
    <w:lvl w:ilvl="0" w:tplc="EFD0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79F"/>
    <w:rsid w:val="001A1FD7"/>
    <w:rsid w:val="00293136"/>
    <w:rsid w:val="006C3BF7"/>
    <w:rsid w:val="0070671D"/>
    <w:rsid w:val="008D3016"/>
    <w:rsid w:val="00A63452"/>
    <w:rsid w:val="00B74FFE"/>
    <w:rsid w:val="00DE679F"/>
    <w:rsid w:val="00F2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F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34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634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rgowwp1V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2020-04-16T12:28:00Z</dcterms:created>
  <dcterms:modified xsi:type="dcterms:W3CDTF">2020-04-16T12:28:00Z</dcterms:modified>
</cp:coreProperties>
</file>